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cc6785178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AMESTO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AMESTO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76a6102c9f414c"/>
      <w:footerReference xmlns:r="http://schemas.openxmlformats.org/officeDocument/2006/relationships" w:type="default" r:id="Rf64689f8c54d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GROUP AS   ·   Org.nr 979 482 639   ·   Smeltedigelen 1   ·   0195 OSLO   ·   Tlf. 03214   ·   ole.petter.skaras@amesto.no   ·   www.amesto.no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6a6102c9f414c" /><Relationship Type="http://schemas.openxmlformats.org/officeDocument/2006/relationships/footer" Target="/word/footer1.xml" Id="Rf64689f8c54d4774" /></Relationships>
</file>