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e19983d8f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19e565e1f4337"/>
      <w:footerReference xmlns:r="http://schemas.openxmlformats.org/officeDocument/2006/relationships" w:type="default" r:id="R8e48e77f07e6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19e565e1f4337" /><Relationship Type="http://schemas.openxmlformats.org/officeDocument/2006/relationships/footer" Target="/word/footer1.xml" Id="R8e48e77f07e64313" /></Relationships>
</file>